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516F91A6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E96F29">
        <w:rPr>
          <w:rFonts w:ascii="Gill Sans Nova" w:hAnsi="Gill Sans Nova"/>
          <w:b/>
          <w:bCs/>
          <w:sz w:val="24"/>
          <w:szCs w:val="24"/>
        </w:rPr>
        <w:t>Green</w:t>
      </w:r>
      <w:proofErr w:type="gramEnd"/>
      <w:r w:rsidR="00E96F29">
        <w:rPr>
          <w:rFonts w:ascii="Gill Sans Nova" w:hAnsi="Gill Sans Nova"/>
          <w:b/>
          <w:bCs/>
          <w:sz w:val="24"/>
          <w:szCs w:val="24"/>
        </w:rPr>
        <w:t xml:space="preserve"> Fig &amp; Bergamot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1A59BDE3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E96F29">
        <w:rPr>
          <w:rFonts w:ascii="Gill Sans Nova" w:hAnsi="Gill Sans Nova"/>
          <w:b/>
          <w:bCs/>
          <w:sz w:val="24"/>
          <w:szCs w:val="24"/>
        </w:rPr>
        <w:t>Green Fig &amp; Bergamot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20CB023A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96F29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441A3C7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96F29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662AD670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96F29">
              <w:rPr>
                <w:rFonts w:ascii="Calibri" w:eastAsia="Times New Roman" w:hAnsi="Calibri" w:cs="Calibri"/>
                <w:color w:val="000000"/>
              </w:rPr>
              <w:t>15.35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7FD7C963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96F29">
              <w:rPr>
                <w:rFonts w:ascii="Calibri" w:eastAsia="Times New Roman" w:hAnsi="Calibri" w:cs="Calibri"/>
                <w:color w:val="000000"/>
              </w:rPr>
              <w:t>3.92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477810E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96F29">
              <w:rPr>
                <w:rFonts w:ascii="Calibri" w:eastAsia="Times New Roman" w:hAnsi="Calibri" w:cs="Calibri"/>
                <w:color w:val="000000"/>
              </w:rPr>
              <w:t>2.04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1317F00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96F29">
              <w:rPr>
                <w:rFonts w:ascii="Calibri" w:eastAsia="Times New Roman" w:hAnsi="Calibri" w:cs="Calibri"/>
                <w:color w:val="000000"/>
              </w:rPr>
              <w:t>2.41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1F9A500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96F29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0132B98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96F29">
              <w:rPr>
                <w:rFonts w:ascii="Calibri" w:eastAsia="Times New Roman" w:hAnsi="Calibri" w:cs="Calibri"/>
                <w:color w:val="000000"/>
              </w:rPr>
              <w:t>2.77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76A178D0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96F29">
              <w:rPr>
                <w:rFonts w:ascii="Calibri" w:eastAsia="Times New Roman" w:hAnsi="Calibri" w:cs="Calibri"/>
                <w:color w:val="000000"/>
              </w:rPr>
              <w:t>2.77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5BBB3093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96F29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3F508B0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96F29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564EA3F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96F29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405D81C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96F29">
              <w:rPr>
                <w:rFonts w:ascii="Calibri" w:eastAsia="Times New Roman" w:hAnsi="Calibri" w:cs="Calibri"/>
                <w:color w:val="000000"/>
              </w:rPr>
              <w:t>14.45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7F3DDFBA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96F29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3107894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96F29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F766B"/>
    <w:rsid w:val="00D97723"/>
    <w:rsid w:val="00E9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2022-10-14T22:08:00Z</dcterms:created>
  <dcterms:modified xsi:type="dcterms:W3CDTF">2022-10-14T22:08:00Z</dcterms:modified>
</cp:coreProperties>
</file>